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EA" w:rsidRDefault="009057EA" w:rsidP="009057EA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第十五届辽宁省青少年机器人竞赛</w:t>
      </w:r>
    </w:p>
    <w:p w:rsidR="009057EA" w:rsidRPr="00DD7623" w:rsidRDefault="009057EA" w:rsidP="009057EA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</w:pPr>
      <w:r w:rsidRPr="00DD7623"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WER</w:t>
      </w:r>
      <w:r w:rsidRPr="00DD7623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工程创新赛规则补充说明</w:t>
      </w:r>
    </w:p>
    <w:p w:rsidR="009057EA" w:rsidRDefault="009057EA" w:rsidP="009057EA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D7286D" w:rsidRPr="002D44D6" w:rsidRDefault="00D7286D" w:rsidP="002D44D6">
      <w:pPr>
        <w:numPr>
          <w:ilvl w:val="0"/>
          <w:numId w:val="1"/>
        </w:numPr>
        <w:rPr>
          <w:b/>
          <w:sz w:val="28"/>
          <w:szCs w:val="28"/>
        </w:rPr>
      </w:pPr>
      <w:r w:rsidRPr="002D44D6">
        <w:rPr>
          <w:rFonts w:hint="eastAsia"/>
          <w:b/>
          <w:sz w:val="28"/>
          <w:szCs w:val="28"/>
        </w:rPr>
        <w:t>赛场环境</w:t>
      </w:r>
    </w:p>
    <w:p w:rsidR="00D7286D" w:rsidRDefault="00D7286D" w:rsidP="005D3C3E">
      <w:pPr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冷光源、低照度照明、无磁场干扰。但是赛场容易收到不确定因素的影响，比如场地平整度，光照条件的变化等，请各个参赛队设计机器人时考虑应对措施。</w:t>
      </w:r>
    </w:p>
    <w:p w:rsidR="00D7286D" w:rsidRDefault="00D7286D" w:rsidP="00C94B08">
      <w:pPr>
        <w:numPr>
          <w:ilvl w:val="0"/>
          <w:numId w:val="1"/>
        </w:numPr>
        <w:rPr>
          <w:b/>
          <w:sz w:val="28"/>
          <w:szCs w:val="28"/>
        </w:rPr>
      </w:pPr>
      <w:r w:rsidRPr="00C94B08">
        <w:rPr>
          <w:rFonts w:hint="eastAsia"/>
          <w:b/>
          <w:sz w:val="28"/>
          <w:szCs w:val="28"/>
        </w:rPr>
        <w:t>机器人</w:t>
      </w:r>
    </w:p>
    <w:p w:rsidR="00D7286D" w:rsidRDefault="00D7286D" w:rsidP="00C94B08">
      <w:pPr>
        <w:numPr>
          <w:ilvl w:val="1"/>
          <w:numId w:val="1"/>
        </w:numPr>
        <w:rPr>
          <w:sz w:val="28"/>
          <w:szCs w:val="28"/>
        </w:rPr>
      </w:pPr>
      <w:r w:rsidRPr="00C94B08">
        <w:rPr>
          <w:rFonts w:hint="eastAsia"/>
          <w:sz w:val="28"/>
          <w:szCs w:val="28"/>
        </w:rPr>
        <w:t>机器人长宽高为</w:t>
      </w:r>
      <w:r w:rsidRPr="00C94B08">
        <w:rPr>
          <w:sz w:val="28"/>
          <w:szCs w:val="28"/>
        </w:rPr>
        <w:t>30*30*30</w:t>
      </w:r>
      <w:r w:rsidRPr="00C94B08">
        <w:rPr>
          <w:rFonts w:hint="eastAsia"/>
          <w:sz w:val="28"/>
          <w:szCs w:val="28"/>
        </w:rPr>
        <w:t>范围内；</w:t>
      </w:r>
    </w:p>
    <w:p w:rsidR="00D7286D" w:rsidRDefault="00D7286D" w:rsidP="00C94B08">
      <w:pPr>
        <w:numPr>
          <w:ilvl w:val="1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机器人只有在完全离开基地后，才可以完成任务；</w:t>
      </w:r>
    </w:p>
    <w:p w:rsidR="00D7286D" w:rsidRDefault="00D7286D" w:rsidP="00C94B08">
      <w:pPr>
        <w:numPr>
          <w:ilvl w:val="1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机器人只允许使用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个电机或者舵机；</w:t>
      </w:r>
    </w:p>
    <w:p w:rsidR="00D7286D" w:rsidRDefault="00D7286D" w:rsidP="00C94B08">
      <w:pPr>
        <w:numPr>
          <w:ilvl w:val="1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机器人不得使用集成传感器；</w:t>
      </w:r>
    </w:p>
    <w:p w:rsidR="00D7286D" w:rsidRPr="00C94B08" w:rsidRDefault="00D7286D" w:rsidP="00C94B08">
      <w:pPr>
        <w:numPr>
          <w:ilvl w:val="1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机器人必须使用塑料材质的拼插式结构，不得使用辅助连接或者紧固材料。</w:t>
      </w:r>
    </w:p>
    <w:p w:rsidR="00D7286D" w:rsidRPr="00101DB2" w:rsidRDefault="00D7286D" w:rsidP="00101DB2">
      <w:pPr>
        <w:numPr>
          <w:ilvl w:val="0"/>
          <w:numId w:val="1"/>
        </w:numPr>
        <w:rPr>
          <w:b/>
          <w:sz w:val="28"/>
          <w:szCs w:val="28"/>
        </w:rPr>
      </w:pPr>
      <w:r w:rsidRPr="00101DB2">
        <w:rPr>
          <w:rFonts w:hint="eastAsia"/>
          <w:b/>
          <w:sz w:val="28"/>
          <w:szCs w:val="28"/>
        </w:rPr>
        <w:t>比赛任务</w:t>
      </w:r>
    </w:p>
    <w:p w:rsidR="00D7286D" w:rsidRDefault="00D7286D" w:rsidP="00101DB2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卫星通信站模型位置方向固定；</w:t>
      </w:r>
    </w:p>
    <w:p w:rsidR="00D7286D" w:rsidRDefault="00D7286D" w:rsidP="00101DB2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网络安全中心、数据传输、大数据处理中心、文件解密模型位置可以在可变位置一、二、三、四上；</w:t>
      </w:r>
    </w:p>
    <w:p w:rsidR="00D7286D" w:rsidRDefault="00D7286D" w:rsidP="00101DB2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清除病毒、收集数据及配对秘钥任务都放在二层场地上，方向和位置会有变化；</w:t>
      </w:r>
    </w:p>
    <w:p w:rsidR="00D7286D" w:rsidRDefault="00D7286D" w:rsidP="00101DB2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其他任务会在任何上下台的可变位置上，并且方向会发生变化；</w:t>
      </w:r>
    </w:p>
    <w:p w:rsidR="00D7286D" w:rsidRDefault="00D7286D" w:rsidP="00101DB2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高中组会出现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个附加任务；</w:t>
      </w:r>
    </w:p>
    <w:p w:rsidR="00D7286D" w:rsidRDefault="00D7286D" w:rsidP="006914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任务模型的位置、方向均在比赛当天公布，一经公布，不再变化。</w:t>
      </w:r>
    </w:p>
    <w:p w:rsidR="00D7286D" w:rsidRPr="00310694" w:rsidRDefault="00D7286D" w:rsidP="00310694">
      <w:pPr>
        <w:numPr>
          <w:ilvl w:val="1"/>
          <w:numId w:val="2"/>
        </w:numPr>
        <w:rPr>
          <w:b/>
          <w:sz w:val="28"/>
          <w:szCs w:val="28"/>
        </w:rPr>
      </w:pPr>
      <w:r w:rsidRPr="00310694">
        <w:rPr>
          <w:rFonts w:hint="eastAsia"/>
          <w:b/>
          <w:sz w:val="28"/>
          <w:szCs w:val="28"/>
        </w:rPr>
        <w:t>赛制</w:t>
      </w:r>
    </w:p>
    <w:p w:rsidR="00D7286D" w:rsidRDefault="00D7286D" w:rsidP="006914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比赛共进行三轮，时间</w:t>
      </w:r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秒，三场得分之和作为总成绩。</w:t>
      </w:r>
    </w:p>
    <w:p w:rsidR="00D7286D" w:rsidRPr="000B6DB7" w:rsidRDefault="00D7286D" w:rsidP="000B6DB7">
      <w:pPr>
        <w:numPr>
          <w:ilvl w:val="1"/>
          <w:numId w:val="2"/>
        </w:numPr>
        <w:rPr>
          <w:b/>
          <w:sz w:val="28"/>
          <w:szCs w:val="28"/>
        </w:rPr>
      </w:pPr>
      <w:r w:rsidRPr="000B6DB7">
        <w:rPr>
          <w:rFonts w:hint="eastAsia"/>
          <w:b/>
          <w:sz w:val="28"/>
          <w:szCs w:val="28"/>
        </w:rPr>
        <w:t>注意事项</w:t>
      </w:r>
    </w:p>
    <w:p w:rsidR="00D7286D" w:rsidRDefault="00D7286D" w:rsidP="000B6DB7">
      <w:pPr>
        <w:numPr>
          <w:ilvl w:val="2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参赛队伍可以携带笔记本电脑、机器人、维修工具、备用零件用品进入赛场，不得上网和下载任何程序，不得使用相机、手机等电子设备，比赛现场封闭。</w:t>
      </w:r>
    </w:p>
    <w:p w:rsidR="00D7286D" w:rsidRDefault="00D7286D" w:rsidP="000B6DB7">
      <w:pPr>
        <w:numPr>
          <w:ilvl w:val="2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赛前两个小时调试准备，裁判员会将由比赛选手抽取的任务模型分布图发给各个参赛队。调试方式采用按队伍序号，每队</w:t>
      </w:r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秒时间进行轮换。</w:t>
      </w:r>
    </w:p>
    <w:p w:rsidR="00D7286D" w:rsidRDefault="00D7286D" w:rsidP="000B6DB7">
      <w:pPr>
        <w:numPr>
          <w:ilvl w:val="2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为了竞争得利而分离部件属于犯规，得分无效。</w:t>
      </w:r>
    </w:p>
    <w:p w:rsidR="00D7286D" w:rsidRDefault="00D7286D" w:rsidP="000B6DB7">
      <w:pPr>
        <w:numPr>
          <w:ilvl w:val="2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比赛过程中场地上任务模型不允许人工恢复或者移动，否则按重启处理。</w:t>
      </w:r>
    </w:p>
    <w:p w:rsidR="00D7286D" w:rsidRDefault="00D7286D" w:rsidP="000B6DB7">
      <w:pPr>
        <w:numPr>
          <w:ilvl w:val="2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机器人进入对方场地，记一次重启。</w:t>
      </w:r>
    </w:p>
    <w:p w:rsidR="00D7286D" w:rsidRDefault="00D7286D" w:rsidP="000B6DB7">
      <w:pPr>
        <w:numPr>
          <w:ilvl w:val="2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机器人完成任务过程中恶意破坏任务模型，任务不得分。</w:t>
      </w:r>
    </w:p>
    <w:p w:rsidR="00D7286D" w:rsidRPr="001E6CEB" w:rsidRDefault="00D7286D" w:rsidP="000B6DB7">
      <w:pPr>
        <w:numPr>
          <w:ilvl w:val="2"/>
          <w:numId w:val="2"/>
        </w:numPr>
        <w:rPr>
          <w:rFonts w:hint="eastAsia"/>
          <w:sz w:val="28"/>
          <w:szCs w:val="28"/>
        </w:rPr>
      </w:pPr>
      <w:r w:rsidRPr="001E6CEB">
        <w:rPr>
          <w:rFonts w:hint="eastAsia"/>
          <w:sz w:val="28"/>
          <w:szCs w:val="28"/>
        </w:rPr>
        <w:t>每次比赛的计分表都需要</w:t>
      </w:r>
      <w:r w:rsidR="009E113D" w:rsidRPr="001E6CEB">
        <w:rPr>
          <w:rFonts w:hint="eastAsia"/>
          <w:sz w:val="28"/>
          <w:szCs w:val="28"/>
        </w:rPr>
        <w:t>参赛选手</w:t>
      </w:r>
      <w:r w:rsidRPr="001E6CEB">
        <w:rPr>
          <w:rFonts w:hint="eastAsia"/>
          <w:sz w:val="28"/>
          <w:szCs w:val="28"/>
        </w:rPr>
        <w:t>签字，签字过后一概不究。</w:t>
      </w:r>
    </w:p>
    <w:p w:rsidR="001E6CEB" w:rsidRPr="001E6CEB" w:rsidRDefault="001E6CEB" w:rsidP="000B6DB7">
      <w:pPr>
        <w:numPr>
          <w:ilvl w:val="2"/>
          <w:numId w:val="2"/>
        </w:numPr>
        <w:rPr>
          <w:sz w:val="28"/>
          <w:szCs w:val="28"/>
        </w:rPr>
      </w:pPr>
      <w:r w:rsidRPr="001E6CEB">
        <w:rPr>
          <w:rFonts w:hint="eastAsia"/>
          <w:sz w:val="28"/>
          <w:szCs w:val="28"/>
        </w:rPr>
        <w:t>严禁故意触碰其他参赛选手机器人及计算机设备、不允许拷贝他人程序、不允许串组、不允许代替其他队伍进行比赛，一经裁判员发现，取消相关竞赛选手比赛资格，严重违纪造成恶劣影响者禁赛三年。</w:t>
      </w:r>
    </w:p>
    <w:sectPr w:rsidR="001E6CEB" w:rsidRPr="001E6CEB" w:rsidSect="0027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AC" w:rsidRDefault="00DD1BAC" w:rsidP="002C4769">
      <w:r>
        <w:separator/>
      </w:r>
    </w:p>
  </w:endnote>
  <w:endnote w:type="continuationSeparator" w:id="1">
    <w:p w:rsidR="00DD1BAC" w:rsidRDefault="00DD1BAC" w:rsidP="002C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AC" w:rsidRDefault="00DD1BAC" w:rsidP="002C4769">
      <w:r>
        <w:separator/>
      </w:r>
    </w:p>
  </w:footnote>
  <w:footnote w:type="continuationSeparator" w:id="1">
    <w:p w:rsidR="00DD1BAC" w:rsidRDefault="00DD1BAC" w:rsidP="002C4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1FDA"/>
    <w:multiLevelType w:val="hybridMultilevel"/>
    <w:tmpl w:val="39524B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16C8B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EB017CB"/>
    <w:multiLevelType w:val="hybridMultilevel"/>
    <w:tmpl w:val="ACA601A4"/>
    <w:lvl w:ilvl="0" w:tplc="0E16C8B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16C8B6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7B1"/>
    <w:rsid w:val="00081C78"/>
    <w:rsid w:val="00095F9F"/>
    <w:rsid w:val="000B6DB7"/>
    <w:rsid w:val="00101DB2"/>
    <w:rsid w:val="00144F5E"/>
    <w:rsid w:val="00170A61"/>
    <w:rsid w:val="001E6CEB"/>
    <w:rsid w:val="00270806"/>
    <w:rsid w:val="002777B1"/>
    <w:rsid w:val="002C4769"/>
    <w:rsid w:val="002D44D6"/>
    <w:rsid w:val="00310694"/>
    <w:rsid w:val="00386B73"/>
    <w:rsid w:val="004122AF"/>
    <w:rsid w:val="00413AEE"/>
    <w:rsid w:val="0045160B"/>
    <w:rsid w:val="00570EE7"/>
    <w:rsid w:val="005D3C3E"/>
    <w:rsid w:val="00687D22"/>
    <w:rsid w:val="006914DC"/>
    <w:rsid w:val="007055E5"/>
    <w:rsid w:val="008740E5"/>
    <w:rsid w:val="009057EA"/>
    <w:rsid w:val="009E113D"/>
    <w:rsid w:val="00B52528"/>
    <w:rsid w:val="00B60254"/>
    <w:rsid w:val="00C52787"/>
    <w:rsid w:val="00C94B08"/>
    <w:rsid w:val="00D71BE8"/>
    <w:rsid w:val="00D7286D"/>
    <w:rsid w:val="00DD1BAC"/>
    <w:rsid w:val="00DD7623"/>
    <w:rsid w:val="00EA17FE"/>
    <w:rsid w:val="00FB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52528"/>
    <w:pPr>
      <w:keepNext/>
      <w:keepLines/>
      <w:spacing w:before="340" w:after="330"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52528"/>
    <w:rPr>
      <w:rFonts w:cs="Times New Roman"/>
      <w:b/>
      <w:bCs/>
      <w:kern w:val="44"/>
      <w:sz w:val="44"/>
      <w:szCs w:val="44"/>
    </w:rPr>
  </w:style>
  <w:style w:type="paragraph" w:styleId="a3">
    <w:name w:val="No Spacing"/>
    <w:uiPriority w:val="99"/>
    <w:qFormat/>
    <w:rsid w:val="00B52528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rsid w:val="002C4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2C4769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C476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C47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666</Characters>
  <Application>Microsoft Office Word</Application>
  <DocSecurity>0</DocSecurity>
  <Lines>5</Lines>
  <Paragraphs>1</Paragraphs>
  <ScaleCrop>false</ScaleCrop>
  <Company>微软公司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第十五届辽宁省机器人竞赛</dc:title>
  <dc:subject/>
  <dc:creator>jhuser</dc:creator>
  <cp:keywords/>
  <dc:description/>
  <cp:lastModifiedBy>Administrator</cp:lastModifiedBy>
  <cp:revision>19</cp:revision>
  <dcterms:created xsi:type="dcterms:W3CDTF">2018-05-10T06:50:00Z</dcterms:created>
  <dcterms:modified xsi:type="dcterms:W3CDTF">2018-05-11T07:24:00Z</dcterms:modified>
</cp:coreProperties>
</file>